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7C2F" w14:textId="77777777" w:rsidR="00843D1E" w:rsidRDefault="00843D1E" w:rsidP="00843D1E">
      <w:pPr>
        <w:pStyle w:val="NoSpacing"/>
        <w:rPr>
          <w:noProof/>
        </w:rPr>
      </w:pP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39F68" wp14:editId="1B770B10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4A94" w14:textId="77777777" w:rsidR="00843D1E" w:rsidRPr="00154964" w:rsidRDefault="00843D1E" w:rsidP="00843D1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281 James D. Nabors Drive</w:t>
                            </w:r>
                          </w:p>
                          <w:p w14:paraId="3251E3B0" w14:textId="77777777" w:rsidR="00843D1E" w:rsidRPr="00154964" w:rsidRDefault="00843D1E" w:rsidP="00843D1E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Council Chambers </w:t>
                            </w: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at the Municipal Complex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989B33" w14:textId="6CDDE93B" w:rsidR="00843D1E" w:rsidRPr="00154964" w:rsidRDefault="00843D1E" w:rsidP="00843D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Tuesday, June 20, 2023   ---   Meeting at 4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14:paraId="1B86B937" w14:textId="77777777" w:rsidR="00843D1E" w:rsidRDefault="00843D1E" w:rsidP="00843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9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" filled="f" stroked="f">
                <v:textbox>
                  <w:txbxContent>
                    <w:p w14:paraId="4AF84A94" w14:textId="77777777" w:rsidR="00843D1E" w:rsidRPr="00154964" w:rsidRDefault="00843D1E" w:rsidP="00843D1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281 James D. Nabors Drive</w:t>
                      </w:r>
                    </w:p>
                    <w:p w14:paraId="3251E3B0" w14:textId="77777777" w:rsidR="00843D1E" w:rsidRPr="00154964" w:rsidRDefault="00843D1E" w:rsidP="00843D1E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Council Chambers </w:t>
                      </w: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at the Municipal Complex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989B33" w14:textId="6CDDE93B" w:rsidR="00843D1E" w:rsidRPr="00154964" w:rsidRDefault="00843D1E" w:rsidP="00843D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Tuesday, June 20, 2023   ---   Meeting at 4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0 p.m.</w:t>
                      </w:r>
                    </w:p>
                    <w:p w14:paraId="1B86B937" w14:textId="77777777" w:rsidR="00843D1E" w:rsidRDefault="00843D1E" w:rsidP="00843D1E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013B8" wp14:editId="55314871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ED18" w14:textId="77777777" w:rsidR="00843D1E" w:rsidRPr="00154964" w:rsidRDefault="00843D1E" w:rsidP="00843D1E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Work Session</w:t>
                            </w:r>
                            <w:r w:rsidRPr="00154964">
                              <w:rPr>
                                <w:rFonts w:ascii="Cambria" w:hAnsi="Cambria" w:cs="Times New Roman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13B8" id="_x0000_s1027" type="#_x0000_t202" style="position:absolute;margin-left:166.45pt;margin-top:27.75pt;width:330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7xIQ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" stroked="f">
                <v:textbox>
                  <w:txbxContent>
                    <w:p w14:paraId="276EED18" w14:textId="77777777" w:rsidR="00843D1E" w:rsidRPr="00154964" w:rsidRDefault="00843D1E" w:rsidP="00843D1E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Work Session</w:t>
                      </w:r>
                      <w:r w:rsidRPr="00154964">
                        <w:rPr>
                          <w:rFonts w:ascii="Cambria" w:hAnsi="Cambria" w:cs="Times New Roman"/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 xml:space="preserve">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05A5" wp14:editId="61A668AD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6C8C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" strokecolor="#2f5597" strokeweight="1.5pt">
                <v:stroke joinstyle="miter"/>
              </v:line>
            </w:pict>
          </mc:Fallback>
        </mc:AlternateContent>
      </w:r>
    </w:p>
    <w:p w14:paraId="3868CF32" w14:textId="77777777" w:rsidR="00843D1E" w:rsidRDefault="00843D1E" w:rsidP="00843D1E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80A979A" wp14:editId="5966D838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27E18CE1" w14:textId="77777777" w:rsidR="00843D1E" w:rsidRPr="007D5571" w:rsidRDefault="00843D1E" w:rsidP="00843D1E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12E653CE" w14:textId="77777777" w:rsidR="00843D1E" w:rsidRPr="007D5571" w:rsidRDefault="00843D1E" w:rsidP="00843D1E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14:paraId="2929C4ED" w14:textId="77777777" w:rsidR="00843D1E" w:rsidRPr="00844897" w:rsidRDefault="00843D1E" w:rsidP="00843D1E">
      <w:pPr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 xml:space="preserve">Call to Order: </w:t>
      </w:r>
      <w:r w:rsidRPr="00844897">
        <w:rPr>
          <w:rFonts w:ascii="Georgia" w:hAnsi="Georgia"/>
          <w:sz w:val="24"/>
          <w:szCs w:val="24"/>
        </w:rPr>
        <w:t>Council President Colvin</w:t>
      </w:r>
    </w:p>
    <w:p w14:paraId="42748FB0" w14:textId="77777777" w:rsidR="00843D1E" w:rsidRPr="00844897" w:rsidRDefault="00843D1E" w:rsidP="00843D1E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0CB939BE" w14:textId="041A8DF9" w:rsidR="00843D1E" w:rsidRPr="00844897" w:rsidRDefault="00843D1E" w:rsidP="00843D1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 xml:space="preserve">Opening Prayer: </w:t>
      </w:r>
      <w:r w:rsidR="0003263A" w:rsidRPr="0003263A">
        <w:rPr>
          <w:rFonts w:ascii="Georgia" w:hAnsi="Georgia"/>
          <w:sz w:val="24"/>
          <w:szCs w:val="24"/>
        </w:rPr>
        <w:t>Council President Colvin</w:t>
      </w:r>
    </w:p>
    <w:p w14:paraId="38E8E998" w14:textId="77777777" w:rsidR="00843D1E" w:rsidRPr="00844897" w:rsidRDefault="00843D1E" w:rsidP="00843D1E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5A562F34" w14:textId="6D177816" w:rsidR="00843D1E" w:rsidRPr="00844897" w:rsidRDefault="00843D1E" w:rsidP="00843D1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 xml:space="preserve">Pledge of Allegiance: </w:t>
      </w:r>
      <w:r w:rsidR="00F11F40" w:rsidRPr="00F11F40">
        <w:rPr>
          <w:rFonts w:ascii="Georgia" w:hAnsi="Georgia"/>
          <w:sz w:val="24"/>
          <w:szCs w:val="24"/>
        </w:rPr>
        <w:t>Councilor Chris Brown</w:t>
      </w:r>
    </w:p>
    <w:p w14:paraId="375DC691" w14:textId="77777777" w:rsidR="00843D1E" w:rsidRPr="00844897" w:rsidRDefault="00843D1E" w:rsidP="00843D1E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23977900" w14:textId="77777777" w:rsidR="00843D1E" w:rsidRDefault="00843D1E" w:rsidP="00843D1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 xml:space="preserve">New Business Discussion: </w:t>
      </w:r>
    </w:p>
    <w:p w14:paraId="0509C40E" w14:textId="77777777" w:rsidR="00843D1E" w:rsidRDefault="00843D1E" w:rsidP="00843D1E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2B2F266" w14:textId="1F8EAF66" w:rsidR="00843D1E" w:rsidRDefault="009A24D9" w:rsidP="00843D1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Kenneth Brewster, </w:t>
      </w:r>
      <w:r w:rsidR="00EE2022">
        <w:rPr>
          <w:rFonts w:ascii="Georgia" w:hAnsi="Georgia"/>
          <w:sz w:val="24"/>
          <w:szCs w:val="24"/>
        </w:rPr>
        <w:t>T-Mobile for Government</w:t>
      </w:r>
    </w:p>
    <w:p w14:paraId="3F962E26" w14:textId="5BFE0BCB" w:rsidR="00EE2022" w:rsidRPr="00282804" w:rsidRDefault="00EE2022" w:rsidP="00843D1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Kasey Kaschak, Michelle West, Special Events Ordinance</w:t>
      </w:r>
    </w:p>
    <w:p w14:paraId="060A1E6E" w14:textId="77777777" w:rsidR="00843D1E" w:rsidRDefault="00843D1E" w:rsidP="00843D1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44897">
        <w:rPr>
          <w:rFonts w:ascii="Georgia" w:hAnsi="Georgia"/>
          <w:sz w:val="24"/>
          <w:szCs w:val="24"/>
        </w:rPr>
        <w:t>Amanda Thomas, Development Update</w:t>
      </w:r>
    </w:p>
    <w:p w14:paraId="4D3E209A" w14:textId="77777777" w:rsidR="00843D1E" w:rsidRPr="00ED2E0F" w:rsidRDefault="00843D1E" w:rsidP="00843D1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D2E0F">
        <w:rPr>
          <w:rFonts w:ascii="Georgia" w:hAnsi="Georgia"/>
          <w:sz w:val="24"/>
          <w:szCs w:val="24"/>
        </w:rPr>
        <w:t>Other Business</w:t>
      </w:r>
    </w:p>
    <w:p w14:paraId="63758817" w14:textId="77777777" w:rsidR="00843D1E" w:rsidRPr="00844897" w:rsidRDefault="00843D1E" w:rsidP="00843D1E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EF2B386" w14:textId="77777777" w:rsidR="00843D1E" w:rsidRPr="00844897" w:rsidRDefault="00843D1E" w:rsidP="00843D1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 xml:space="preserve">Executive Session: </w:t>
      </w:r>
    </w:p>
    <w:p w14:paraId="2FDDD500" w14:textId="77777777" w:rsidR="00843D1E" w:rsidRPr="00844897" w:rsidRDefault="00843D1E" w:rsidP="00843D1E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C41391D" w14:textId="77777777" w:rsidR="00843D1E" w:rsidRPr="00844897" w:rsidRDefault="00843D1E" w:rsidP="00843D1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>Adjournment:</w:t>
      </w:r>
    </w:p>
    <w:p w14:paraId="1D38FEC1" w14:textId="77777777" w:rsidR="00843D1E" w:rsidRPr="0082411D" w:rsidRDefault="00843D1E" w:rsidP="00843D1E">
      <w:pPr>
        <w:pStyle w:val="NoSpacing"/>
        <w:rPr>
          <w:rFonts w:ascii="Georgia" w:hAnsi="Georgia"/>
          <w:sz w:val="24"/>
          <w:szCs w:val="24"/>
        </w:rPr>
      </w:pPr>
    </w:p>
    <w:p w14:paraId="2E91F746" w14:textId="77777777" w:rsidR="00843D1E" w:rsidRDefault="00843D1E" w:rsidP="00843D1E">
      <w:pPr>
        <w:pStyle w:val="NoSpacing"/>
        <w:rPr>
          <w:sz w:val="24"/>
          <w:szCs w:val="24"/>
        </w:rPr>
      </w:pPr>
    </w:p>
    <w:p w14:paraId="30C80502" w14:textId="77777777" w:rsidR="00843D1E" w:rsidRPr="00D36FE0" w:rsidRDefault="00843D1E" w:rsidP="00843D1E">
      <w:pPr>
        <w:pStyle w:val="NoSpacing"/>
        <w:rPr>
          <w:sz w:val="24"/>
          <w:szCs w:val="24"/>
        </w:rPr>
      </w:pPr>
    </w:p>
    <w:p w14:paraId="0474E9A2" w14:textId="77777777" w:rsidR="00843D1E" w:rsidRDefault="00843D1E" w:rsidP="00843D1E"/>
    <w:p w14:paraId="63BDADE8" w14:textId="77777777" w:rsidR="001D0B21" w:rsidRDefault="001D0B21"/>
    <w:sectPr w:rsidR="001D0B21" w:rsidSect="005F2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17D2" w14:textId="77777777" w:rsidR="00FB0EB6" w:rsidRDefault="009A24D9">
      <w:pPr>
        <w:spacing w:after="0" w:line="240" w:lineRule="auto"/>
      </w:pPr>
      <w:r>
        <w:separator/>
      </w:r>
    </w:p>
  </w:endnote>
  <w:endnote w:type="continuationSeparator" w:id="0">
    <w:p w14:paraId="5E60A2CF" w14:textId="77777777" w:rsidR="00FB0EB6" w:rsidRDefault="009A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49E3" w14:textId="77777777" w:rsidR="000C6055" w:rsidRDefault="00F11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3CF1" w14:textId="77777777" w:rsidR="000C6055" w:rsidRDefault="00F11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331F" w14:textId="77777777" w:rsidR="000C6055" w:rsidRDefault="00F1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4558" w14:textId="77777777" w:rsidR="00FB0EB6" w:rsidRDefault="009A24D9">
      <w:pPr>
        <w:spacing w:after="0" w:line="240" w:lineRule="auto"/>
      </w:pPr>
      <w:r>
        <w:separator/>
      </w:r>
    </w:p>
  </w:footnote>
  <w:footnote w:type="continuationSeparator" w:id="0">
    <w:p w14:paraId="01EF4814" w14:textId="77777777" w:rsidR="00FB0EB6" w:rsidRDefault="009A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BE0D" w14:textId="77777777" w:rsidR="000C6055" w:rsidRDefault="00F11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B94B" w14:textId="77777777" w:rsidR="000C6055" w:rsidRDefault="00F11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F7FF" w14:textId="77777777" w:rsidR="000C6055" w:rsidRDefault="00F1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1B9F"/>
    <w:multiLevelType w:val="hybridMultilevel"/>
    <w:tmpl w:val="EDBA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1E"/>
    <w:rsid w:val="0003263A"/>
    <w:rsid w:val="001D0B21"/>
    <w:rsid w:val="00843D1E"/>
    <w:rsid w:val="009A24D9"/>
    <w:rsid w:val="00EE2022"/>
    <w:rsid w:val="00F11F40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75EC"/>
  <w15:chartTrackingRefBased/>
  <w15:docId w15:val="{2152DC80-D2C8-4BA2-BA27-B24CF57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D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1E"/>
  </w:style>
  <w:style w:type="paragraph" w:styleId="Footer">
    <w:name w:val="footer"/>
    <w:basedOn w:val="Normal"/>
    <w:link w:val="FooterChar"/>
    <w:uiPriority w:val="99"/>
    <w:unhideWhenUsed/>
    <w:rsid w:val="0084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Southerland</dc:creator>
  <cp:keywords/>
  <dc:description/>
  <cp:lastModifiedBy>Stephanie Southerland</cp:lastModifiedBy>
  <cp:revision>5</cp:revision>
  <dcterms:created xsi:type="dcterms:W3CDTF">2023-06-06T16:10:00Z</dcterms:created>
  <dcterms:modified xsi:type="dcterms:W3CDTF">2023-06-13T14:23:00Z</dcterms:modified>
</cp:coreProperties>
</file>